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5" w:type="dxa"/>
        <w:tblInd w:w="-28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3986"/>
        <w:gridCol w:w="2426"/>
        <w:gridCol w:w="1020"/>
        <w:gridCol w:w="2101"/>
        <w:gridCol w:w="142"/>
      </w:tblGrid>
      <w:tr w:rsidR="00A62362" w:rsidTr="00733E6C">
        <w:trPr>
          <w:trHeight w:val="403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 w:val="restart"/>
          </w:tcPr>
          <w:p w:rsidR="00A62362" w:rsidRPr="00EF7ECD" w:rsidRDefault="00A62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7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 10</w:t>
            </w:r>
          </w:p>
          <w:tbl>
            <w:tblPr>
              <w:tblW w:w="20640" w:type="dxa"/>
              <w:tblInd w:w="11" w:type="dxa"/>
              <w:tblLayout w:type="fixed"/>
              <w:tblLook w:val="00A0"/>
            </w:tblPr>
            <w:tblGrid>
              <w:gridCol w:w="10320"/>
              <w:gridCol w:w="10320"/>
            </w:tblGrid>
            <w:tr w:rsidR="00BB20A3" w:rsidRPr="00EF7ECD" w:rsidTr="00262F20">
              <w:trPr>
                <w:trHeight w:val="276"/>
              </w:trPr>
              <w:tc>
                <w:tcPr>
                  <w:tcW w:w="10320" w:type="dxa"/>
                  <w:vAlign w:val="bottom"/>
                </w:tcPr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решению </w:t>
                  </w:r>
                </w:p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Красногвардейского</w:t>
                  </w: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сельского совета</w:t>
                  </w:r>
                </w:p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Советского района Республики Крым </w:t>
                  </w:r>
                </w:p>
              </w:tc>
              <w:tc>
                <w:tcPr>
                  <w:tcW w:w="10320" w:type="dxa"/>
                  <w:noWrap/>
                  <w:vAlign w:val="bottom"/>
                </w:tcPr>
                <w:p w:rsidR="00BB20A3" w:rsidRPr="00EF7ECD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7EC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решению </w:t>
                  </w:r>
                </w:p>
                <w:p w:rsidR="00BB20A3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Красногвардейского</w:t>
                  </w:r>
                  <w:r w:rsidRPr="00EF7EC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сельского совета </w:t>
                  </w:r>
                </w:p>
                <w:p w:rsidR="00BB20A3" w:rsidRPr="00EF7ECD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Советского района Республики Крым</w:t>
                  </w:r>
                </w:p>
              </w:tc>
            </w:tr>
            <w:tr w:rsidR="00BB20A3" w:rsidRPr="00EF7ECD" w:rsidTr="00216BE0">
              <w:trPr>
                <w:trHeight w:val="737"/>
              </w:trPr>
              <w:tc>
                <w:tcPr>
                  <w:tcW w:w="10320" w:type="dxa"/>
                  <w:vAlign w:val="bottom"/>
                </w:tcPr>
                <w:p w:rsidR="00BB20A3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от 30.12.2016 г №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 (О бюджете Красногвардейского </w:t>
                  </w:r>
                </w:p>
                <w:p w:rsidR="00BB20A3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сельского поселения </w:t>
                  </w: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Советского района</w:t>
                  </w:r>
                </w:p>
                <w:p w:rsidR="00BB20A3" w:rsidRPr="002107C6" w:rsidRDefault="00BB20A3" w:rsidP="00BB20A3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107C6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Республики Крым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2017год»</w:t>
                  </w:r>
                </w:p>
              </w:tc>
              <w:tc>
                <w:tcPr>
                  <w:tcW w:w="10320" w:type="dxa"/>
                  <w:noWrap/>
                  <w:vAlign w:val="bottom"/>
                </w:tcPr>
                <w:p w:rsidR="00BB20A3" w:rsidRPr="00EF7ECD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7ECD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30.12.2016 г  №2 </w:t>
                  </w:r>
                </w:p>
              </w:tc>
            </w:tr>
            <w:tr w:rsidR="00BB20A3" w:rsidRPr="00EF7ECD" w:rsidTr="00216BE0">
              <w:trPr>
                <w:trHeight w:val="283"/>
              </w:trPr>
              <w:tc>
                <w:tcPr>
                  <w:tcW w:w="10320" w:type="dxa"/>
                </w:tcPr>
                <w:p w:rsidR="00BB20A3" w:rsidRPr="00BB20A3" w:rsidRDefault="00BB20A3" w:rsidP="00216BE0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BB20A3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(В редакции  решения сессии Красногвардейского</w:t>
                  </w:r>
                  <w:proofErr w:type="gramEnd"/>
                </w:p>
                <w:p w:rsidR="00BB20A3" w:rsidRPr="00BB20A3" w:rsidRDefault="00BB20A3" w:rsidP="00216BE0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B20A3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Сельского совета Советского района </w:t>
                  </w:r>
                </w:p>
                <w:p w:rsidR="00BB20A3" w:rsidRPr="002107C6" w:rsidRDefault="00BB20A3" w:rsidP="00216BE0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20A3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Республики Крым  </w:t>
                  </w:r>
                  <w:r w:rsidRPr="00BB20A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№  </w:t>
                  </w:r>
                  <w:r w:rsidR="00216BE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</w:t>
                  </w:r>
                  <w:r w:rsidRPr="00BB20A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 от </w:t>
                  </w:r>
                  <w:r w:rsidR="00216BE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29.05.2017</w:t>
                  </w:r>
                  <w:r w:rsidRPr="00BB20A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г</w:t>
                  </w:r>
                  <w:r w:rsidRPr="00BB20A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0320" w:type="dxa"/>
                  <w:noWrap/>
                  <w:vAlign w:val="bottom"/>
                </w:tcPr>
                <w:p w:rsidR="00BB20A3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(В редакции решения</w:t>
                  </w:r>
                  <w:proofErr w:type="gramEnd"/>
                </w:p>
                <w:p w:rsidR="00BB20A3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Красногвардейского сельского совета Советского район</w:t>
                  </w:r>
                </w:p>
                <w:p w:rsidR="00BB20A3" w:rsidRPr="00EF7ECD" w:rsidRDefault="00BB20A3" w:rsidP="00BB20A3">
                  <w:pPr>
                    <w:spacing w:after="0" w:line="240" w:lineRule="auto"/>
                    <w:ind w:left="-238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  Республики Крым  №       от                    г.</w:t>
                  </w:r>
                </w:p>
                <w:p w:rsidR="00BB20A3" w:rsidRPr="00EF7ECD" w:rsidRDefault="00BB20A3" w:rsidP="00BB20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69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AF684A">
        <w:trPr>
          <w:trHeight w:val="80"/>
        </w:trPr>
        <w:tc>
          <w:tcPr>
            <w:tcW w:w="3986" w:type="dxa"/>
          </w:tcPr>
          <w:p w:rsidR="00A62362" w:rsidRDefault="00A62362" w:rsidP="00AF6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6" w:type="dxa"/>
            <w:gridSpan w:val="2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43" w:type="dxa"/>
            <w:gridSpan w:val="2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A62362" w:rsidRPr="00AF684A" w:rsidTr="00733E6C">
        <w:trPr>
          <w:trHeight w:val="528"/>
        </w:trPr>
        <w:tc>
          <w:tcPr>
            <w:tcW w:w="9675" w:type="dxa"/>
            <w:gridSpan w:val="5"/>
          </w:tcPr>
          <w:p w:rsidR="00A62362" w:rsidRPr="00AF684A" w:rsidRDefault="00A62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Объем  межбюджетных трансфертов, </w:t>
            </w:r>
            <w:r w:rsidR="00A340DF"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предоставляемых из других бюджетов бюджетной системы Российской Федерации</w:t>
            </w:r>
            <w:r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бюджет</w:t>
            </w:r>
            <w:r w:rsidR="00071B0C"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у</w:t>
            </w:r>
            <w:r w:rsidR="007116E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Красногвардейско</w:t>
            </w:r>
            <w:r w:rsidR="00B359B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</w:t>
            </w:r>
            <w:r w:rsidR="00A340DF"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сельско</w:t>
            </w:r>
            <w:r w:rsidR="00B359B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го поселения</w:t>
            </w:r>
          </w:p>
          <w:p w:rsidR="00A62362" w:rsidRPr="00AF684A" w:rsidRDefault="00A62362" w:rsidP="00A34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Советского района Республики Крым на 201</w:t>
            </w:r>
            <w:r w:rsidR="00632C6B"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7</w:t>
            </w:r>
            <w:r w:rsidRPr="00AF684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A62362" w:rsidRPr="00AF684A" w:rsidTr="00733E6C">
        <w:trPr>
          <w:trHeight w:val="312"/>
        </w:trPr>
        <w:tc>
          <w:tcPr>
            <w:tcW w:w="6412" w:type="dxa"/>
            <w:gridSpan w:val="2"/>
          </w:tcPr>
          <w:p w:rsidR="00A62362" w:rsidRPr="00AF684A" w:rsidRDefault="00A62362" w:rsidP="00AF6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121" w:type="dxa"/>
            <w:gridSpan w:val="2"/>
          </w:tcPr>
          <w:p w:rsidR="00A62362" w:rsidRPr="00AF684A" w:rsidRDefault="00E155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142" w:type="dxa"/>
          </w:tcPr>
          <w:p w:rsidR="00A62362" w:rsidRPr="00AF684A" w:rsidRDefault="00A62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62362" w:rsidRPr="00AF684A" w:rsidTr="00AF684A">
        <w:trPr>
          <w:trHeight w:val="670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991C37" w:rsidRDefault="00A62362" w:rsidP="00991C3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1C37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межбюджетных трансфертов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991C37" w:rsidRDefault="00A62362" w:rsidP="00991C37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1C37">
              <w:rPr>
                <w:rFonts w:ascii="Times New Roman" w:hAnsi="Times New Roman" w:cs="Times New Roman"/>
                <w:b/>
                <w:sz w:val="26"/>
                <w:szCs w:val="26"/>
              </w:rPr>
              <w:t>Сумма межбюджетных трансфертов</w:t>
            </w:r>
            <w:r w:rsidR="00D27915" w:rsidRPr="00991C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D27915" w:rsidRPr="00991C37">
              <w:rPr>
                <w:rFonts w:ascii="Times New Roman" w:hAnsi="Times New Roman" w:cs="Times New Roman"/>
                <w:b/>
                <w:sz w:val="26"/>
                <w:szCs w:val="26"/>
              </w:rPr>
              <w:t>руб</w:t>
            </w:r>
            <w:proofErr w:type="spellEnd"/>
          </w:p>
          <w:p w:rsidR="00D27915" w:rsidRPr="00991C37" w:rsidRDefault="00D27915" w:rsidP="007735D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62362" w:rsidRPr="00405374" w:rsidTr="00733E6C">
        <w:trPr>
          <w:trHeight w:val="482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AF684A" w:rsidRDefault="00DF4D1A" w:rsidP="00C47CC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sz w:val="26"/>
                <w:szCs w:val="26"/>
              </w:rPr>
              <w:t>Дотации бюджетам сельских поселений на выравни</w:t>
            </w:r>
            <w:r w:rsidR="002162AD" w:rsidRPr="00AF684A">
              <w:rPr>
                <w:rFonts w:ascii="Times New Roman" w:hAnsi="Times New Roman" w:cs="Times New Roman"/>
                <w:sz w:val="26"/>
                <w:szCs w:val="26"/>
              </w:rPr>
              <w:t>вание бюджетной обеспеченности из бюджета Республики Крым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7116E3" w:rsidRDefault="00405374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116E3">
              <w:rPr>
                <w:rFonts w:ascii="Times New Roman" w:hAnsi="Times New Roman" w:cs="Times New Roman"/>
                <w:sz w:val="26"/>
                <w:szCs w:val="26"/>
              </w:rPr>
              <w:t>1856843,00</w:t>
            </w:r>
          </w:p>
        </w:tc>
      </w:tr>
      <w:tr w:rsidR="00A62362" w:rsidRPr="00AF684A" w:rsidTr="00733E6C">
        <w:trPr>
          <w:trHeight w:val="461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AF684A" w:rsidRDefault="00DF4D1A" w:rsidP="00C47CC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sz w:val="26"/>
                <w:szCs w:val="26"/>
              </w:rPr>
              <w:t>Дотации бюджетам сельских поселений на выравн</w:t>
            </w:r>
            <w:r w:rsidR="002162AD" w:rsidRPr="00AF684A">
              <w:rPr>
                <w:rFonts w:ascii="Times New Roman" w:hAnsi="Times New Roman" w:cs="Times New Roman"/>
                <w:sz w:val="26"/>
                <w:szCs w:val="26"/>
              </w:rPr>
              <w:t>ивание бюджетной обеспеченности из бюджета муниципального образования Советский район Республики Крым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7116E3" w:rsidRDefault="00405374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116E3">
              <w:rPr>
                <w:rFonts w:ascii="Times New Roman" w:hAnsi="Times New Roman" w:cs="Times New Roman"/>
                <w:sz w:val="26"/>
                <w:szCs w:val="26"/>
              </w:rPr>
              <w:t>7404,00</w:t>
            </w:r>
          </w:p>
        </w:tc>
      </w:tr>
      <w:tr w:rsidR="00E41262" w:rsidRPr="00AF684A" w:rsidTr="0010138B">
        <w:trPr>
          <w:trHeight w:val="731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262" w:rsidRPr="00AF684A" w:rsidRDefault="00E41262" w:rsidP="00C47CC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Дотации бюджетам сельских поселений на поддержку мер по обеспечению  сбалансированности бюджетов 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262" w:rsidRPr="007116E3" w:rsidRDefault="00405374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116E3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923421,00</w:t>
            </w:r>
          </w:p>
          <w:p w:rsidR="00E41262" w:rsidRPr="007116E3" w:rsidRDefault="00E41262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1262" w:rsidRPr="007116E3" w:rsidRDefault="00E41262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138B" w:rsidRPr="00AF684A" w:rsidTr="00E41262">
        <w:trPr>
          <w:trHeight w:val="731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38B" w:rsidRPr="00AF684A" w:rsidRDefault="0010138B" w:rsidP="002B5BD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</w:t>
            </w:r>
            <w:r w:rsidR="002B5BD4"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</w:t>
            </w:r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ниях (за исключением автомобильных дорог федерального значения)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38B" w:rsidRPr="00AF684A" w:rsidRDefault="00EC2004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C2004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1191080,00</w:t>
            </w:r>
          </w:p>
        </w:tc>
      </w:tr>
      <w:tr w:rsidR="00A62362" w:rsidRPr="00AF684A" w:rsidTr="00AF684A">
        <w:trPr>
          <w:trHeight w:val="2239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AF684A" w:rsidRDefault="00C47CCB" w:rsidP="00C47CC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бюджетам сельских поселений на выполнение передаваемых полномочий субъектов Российской Федерации в рамках непрограммных расходов органов государственной власти Республики Крым (полномочия в сфере административной ответственности)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AF684A" w:rsidRDefault="00405374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116E3">
              <w:rPr>
                <w:rFonts w:ascii="Times New Roman" w:hAnsi="Times New Roman" w:cs="Times New Roman"/>
                <w:sz w:val="26"/>
                <w:szCs w:val="26"/>
              </w:rPr>
              <w:t>942,00</w:t>
            </w:r>
          </w:p>
        </w:tc>
      </w:tr>
      <w:tr w:rsidR="00A62362" w:rsidRPr="00AF78B2" w:rsidTr="00733E6C">
        <w:trPr>
          <w:trHeight w:val="36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AF684A" w:rsidRDefault="00A62362" w:rsidP="007735D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F684A">
              <w:rPr>
                <w:rFonts w:ascii="Times New Roman" w:hAnsi="Times New Roman" w:cs="Times New Roman"/>
                <w:sz w:val="26"/>
                <w:szCs w:val="26"/>
              </w:rPr>
              <w:t>Субвенция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362" w:rsidRPr="00AF78B2" w:rsidRDefault="00FD60B3" w:rsidP="002162AD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F78B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73861,00</w:t>
            </w:r>
          </w:p>
        </w:tc>
      </w:tr>
    </w:tbl>
    <w:p w:rsidR="00E41262" w:rsidRPr="00AF684A" w:rsidRDefault="00771DF8" w:rsidP="00E41262">
      <w:pPr>
        <w:rPr>
          <w:rFonts w:ascii="Times New Roman" w:hAnsi="Times New Roman" w:cs="Times New Roman"/>
          <w:sz w:val="26"/>
          <w:szCs w:val="26"/>
        </w:rPr>
      </w:pPr>
      <w:r w:rsidRPr="007116E3">
        <w:rPr>
          <w:rFonts w:ascii="Times New Roman" w:hAnsi="Times New Roman" w:cs="Times New Roman"/>
          <w:b/>
          <w:sz w:val="26"/>
          <w:szCs w:val="26"/>
        </w:rPr>
        <w:t xml:space="preserve">Всего                                                               </w:t>
      </w:r>
      <w:r w:rsidR="00FD60B3" w:rsidRPr="007116E3">
        <w:rPr>
          <w:rFonts w:ascii="Times New Roman" w:hAnsi="Times New Roman" w:cs="Times New Roman"/>
          <w:b/>
          <w:sz w:val="26"/>
          <w:szCs w:val="26"/>
          <w:highlight w:val="yellow"/>
        </w:rPr>
        <w:t>4053551,00</w:t>
      </w:r>
    </w:p>
    <w:sectPr w:rsidR="00E41262" w:rsidRPr="00AF684A" w:rsidSect="00BB20A3">
      <w:pgSz w:w="11906" w:h="16838"/>
      <w:pgMar w:top="1134" w:right="85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62DA"/>
    <w:rsid w:val="00061FE4"/>
    <w:rsid w:val="00071B0C"/>
    <w:rsid w:val="000A14B9"/>
    <w:rsid w:val="000D67D8"/>
    <w:rsid w:val="0010138B"/>
    <w:rsid w:val="001313C1"/>
    <w:rsid w:val="00180A2C"/>
    <w:rsid w:val="002162AD"/>
    <w:rsid w:val="00216BE0"/>
    <w:rsid w:val="002340FE"/>
    <w:rsid w:val="002363EC"/>
    <w:rsid w:val="002B5BD4"/>
    <w:rsid w:val="00303E96"/>
    <w:rsid w:val="003532C1"/>
    <w:rsid w:val="003C7DDC"/>
    <w:rsid w:val="00405374"/>
    <w:rsid w:val="004548BD"/>
    <w:rsid w:val="00470B21"/>
    <w:rsid w:val="004A7B36"/>
    <w:rsid w:val="004D3FBD"/>
    <w:rsid w:val="004E15B4"/>
    <w:rsid w:val="00560BAF"/>
    <w:rsid w:val="005A22FF"/>
    <w:rsid w:val="00602F0A"/>
    <w:rsid w:val="0063150A"/>
    <w:rsid w:val="00632C6B"/>
    <w:rsid w:val="00650FD4"/>
    <w:rsid w:val="006B21B0"/>
    <w:rsid w:val="006D12E0"/>
    <w:rsid w:val="00705048"/>
    <w:rsid w:val="007116E3"/>
    <w:rsid w:val="00733E6C"/>
    <w:rsid w:val="007515D0"/>
    <w:rsid w:val="00771DF8"/>
    <w:rsid w:val="007735D0"/>
    <w:rsid w:val="007C2945"/>
    <w:rsid w:val="008146B5"/>
    <w:rsid w:val="00875375"/>
    <w:rsid w:val="00887C48"/>
    <w:rsid w:val="008F3BA8"/>
    <w:rsid w:val="00920D57"/>
    <w:rsid w:val="00991C37"/>
    <w:rsid w:val="009A438E"/>
    <w:rsid w:val="00A340DF"/>
    <w:rsid w:val="00A62362"/>
    <w:rsid w:val="00A737FA"/>
    <w:rsid w:val="00AA7907"/>
    <w:rsid w:val="00AD192F"/>
    <w:rsid w:val="00AF684A"/>
    <w:rsid w:val="00AF78B2"/>
    <w:rsid w:val="00B21A31"/>
    <w:rsid w:val="00B33350"/>
    <w:rsid w:val="00B359BF"/>
    <w:rsid w:val="00BB20A3"/>
    <w:rsid w:val="00BD2F80"/>
    <w:rsid w:val="00C47CCB"/>
    <w:rsid w:val="00CB7579"/>
    <w:rsid w:val="00CC65CE"/>
    <w:rsid w:val="00CE76D5"/>
    <w:rsid w:val="00D10088"/>
    <w:rsid w:val="00D27915"/>
    <w:rsid w:val="00D362DA"/>
    <w:rsid w:val="00D3763D"/>
    <w:rsid w:val="00DE1308"/>
    <w:rsid w:val="00DF4D1A"/>
    <w:rsid w:val="00E1557B"/>
    <w:rsid w:val="00E41262"/>
    <w:rsid w:val="00EC2004"/>
    <w:rsid w:val="00EF367D"/>
    <w:rsid w:val="00EF7ECD"/>
    <w:rsid w:val="00F10027"/>
    <w:rsid w:val="00F905F5"/>
    <w:rsid w:val="00F97287"/>
    <w:rsid w:val="00FD6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D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ECD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7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735D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8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user</cp:lastModifiedBy>
  <cp:revision>21</cp:revision>
  <cp:lastPrinted>2017-06-06T05:17:00Z</cp:lastPrinted>
  <dcterms:created xsi:type="dcterms:W3CDTF">2017-04-12T07:39:00Z</dcterms:created>
  <dcterms:modified xsi:type="dcterms:W3CDTF">2017-06-06T05:17:00Z</dcterms:modified>
</cp:coreProperties>
</file>